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0E5FF" w14:textId="437399D3" w:rsidR="000F6796" w:rsidRPr="000F6796" w:rsidRDefault="00314F64" w:rsidP="000F6796">
      <w:pPr>
        <w:spacing w:after="0" w:line="240" w:lineRule="auto"/>
        <w:jc w:val="center"/>
        <w:rPr>
          <w:sz w:val="40"/>
          <w:szCs w:val="40"/>
        </w:rPr>
      </w:pPr>
      <w:r>
        <w:rPr>
          <w:sz w:val="40"/>
          <w:szCs w:val="40"/>
        </w:rPr>
        <w:t>Roselie (Keller) Joseph</w:t>
      </w:r>
    </w:p>
    <w:p w14:paraId="0BDFBF18" w14:textId="741DEEAA" w:rsidR="000F6796" w:rsidRPr="000F6796" w:rsidRDefault="00314F64" w:rsidP="000F6796">
      <w:pPr>
        <w:spacing w:after="0" w:line="240" w:lineRule="auto"/>
        <w:jc w:val="center"/>
        <w:rPr>
          <w:sz w:val="40"/>
          <w:szCs w:val="40"/>
        </w:rPr>
      </w:pPr>
      <w:r>
        <w:rPr>
          <w:sz w:val="40"/>
          <w:szCs w:val="40"/>
        </w:rPr>
        <w:t>December 8, 1925 – April 13, 2013</w:t>
      </w:r>
    </w:p>
    <w:p w14:paraId="5D571596" w14:textId="77777777" w:rsidR="000F6796" w:rsidRDefault="000F6796" w:rsidP="000F6796">
      <w:pPr>
        <w:spacing w:after="0" w:line="240" w:lineRule="auto"/>
        <w:jc w:val="center"/>
        <w:rPr>
          <w:sz w:val="30"/>
          <w:szCs w:val="30"/>
        </w:rPr>
      </w:pPr>
    </w:p>
    <w:p w14:paraId="1E516012" w14:textId="58DB3587" w:rsidR="000F6796" w:rsidRDefault="005070BF" w:rsidP="000F6796">
      <w:pPr>
        <w:spacing w:after="0" w:line="240" w:lineRule="auto"/>
        <w:jc w:val="center"/>
        <w:rPr>
          <w:sz w:val="30"/>
          <w:szCs w:val="30"/>
        </w:rPr>
      </w:pPr>
      <w:r>
        <w:rPr>
          <w:noProof/>
        </w:rPr>
        <w:drawing>
          <wp:inline distT="0" distB="0" distL="0" distR="0" wp14:anchorId="592B2A6B" wp14:editId="1BCBFA96">
            <wp:extent cx="4895850" cy="2050399"/>
            <wp:effectExtent l="0" t="0" r="0" b="7620"/>
            <wp:docPr id="1530089754" name="Picture 5" descr="A ston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089754" name="Picture 5" descr="A stone with text on i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08363" cy="2055640"/>
                    </a:xfrm>
                    <a:prstGeom prst="rect">
                      <a:avLst/>
                    </a:prstGeom>
                    <a:noFill/>
                    <a:ln>
                      <a:noFill/>
                    </a:ln>
                  </pic:spPr>
                </pic:pic>
              </a:graphicData>
            </a:graphic>
          </wp:inline>
        </w:drawing>
      </w:r>
    </w:p>
    <w:p w14:paraId="77500D36" w14:textId="77777777" w:rsidR="000F6796" w:rsidRPr="006D1C32" w:rsidRDefault="000F6796" w:rsidP="006D1C32">
      <w:pPr>
        <w:rPr>
          <w:sz w:val="30"/>
          <w:szCs w:val="30"/>
        </w:rPr>
      </w:pPr>
    </w:p>
    <w:p w14:paraId="7118E52F" w14:textId="30B6AA12" w:rsidR="00314F64" w:rsidRDefault="00314F64" w:rsidP="00314F64">
      <w:pPr>
        <w:spacing w:after="0" w:line="240" w:lineRule="auto"/>
        <w:rPr>
          <w:color w:val="000000"/>
          <w:sz w:val="30"/>
          <w:szCs w:val="30"/>
        </w:rPr>
      </w:pPr>
      <w:r>
        <w:rPr>
          <w:color w:val="000000"/>
          <w:sz w:val="30"/>
          <w:szCs w:val="30"/>
        </w:rPr>
        <w:t xml:space="preserve">   </w:t>
      </w:r>
      <w:r w:rsidRPr="00314F64">
        <w:rPr>
          <w:color w:val="000000"/>
          <w:sz w:val="30"/>
          <w:szCs w:val="30"/>
        </w:rPr>
        <w:t>Rosalie Keller Joseph</w:t>
      </w:r>
      <w:r w:rsidRPr="00314F64">
        <w:rPr>
          <w:color w:val="000000"/>
          <w:sz w:val="30"/>
          <w:szCs w:val="30"/>
        </w:rPr>
        <w:t xml:space="preserve"> departed this life on Saturday, April 13, </w:t>
      </w:r>
      <w:proofErr w:type="gramStart"/>
      <w:r w:rsidRPr="00314F64">
        <w:rPr>
          <w:color w:val="000000"/>
          <w:sz w:val="30"/>
          <w:szCs w:val="30"/>
        </w:rPr>
        <w:t>2013</w:t>
      </w:r>
      <w:proofErr w:type="gramEnd"/>
      <w:r w:rsidRPr="00314F64">
        <w:rPr>
          <w:color w:val="000000"/>
          <w:sz w:val="30"/>
          <w:szCs w:val="30"/>
        </w:rPr>
        <w:t xml:space="preserve"> at her residence in Vacherie, LA at the age of 87. Daughter of the late Noel and Lubertha James Keller; Beloved wife by 2nd marriage to the late Rev. Alfred Joseph and by her first marriage to the late Clyde Joiner; Devoted mother of Jerry Joiner; Loving sister of Mary Allen, Louis, Sr., </w:t>
      </w:r>
      <w:proofErr w:type="spellStart"/>
      <w:r w:rsidRPr="00314F64">
        <w:rPr>
          <w:color w:val="000000"/>
          <w:sz w:val="30"/>
          <w:szCs w:val="30"/>
        </w:rPr>
        <w:t>Gufielle</w:t>
      </w:r>
      <w:proofErr w:type="spellEnd"/>
      <w:r w:rsidRPr="00314F64">
        <w:rPr>
          <w:color w:val="000000"/>
          <w:sz w:val="30"/>
          <w:szCs w:val="30"/>
        </w:rPr>
        <w:t xml:space="preserve"> and Elix Keller, Sr.; Sister in law of Geraldine, Audrey, and Equilla Keller; Grandmother of Chandra Hunt; Also survived by a host of nieces, nephews, godchildren, great grandchildren, a great </w:t>
      </w:r>
      <w:proofErr w:type="spellStart"/>
      <w:r w:rsidRPr="00314F64">
        <w:rPr>
          <w:color w:val="000000"/>
          <w:sz w:val="30"/>
          <w:szCs w:val="30"/>
        </w:rPr>
        <w:t>great</w:t>
      </w:r>
      <w:proofErr w:type="spellEnd"/>
      <w:r w:rsidRPr="00314F64">
        <w:rPr>
          <w:color w:val="000000"/>
          <w:sz w:val="30"/>
          <w:szCs w:val="30"/>
        </w:rPr>
        <w:t xml:space="preserve"> grandson, other relatives and friends. </w:t>
      </w:r>
      <w:r>
        <w:rPr>
          <w:color w:val="000000"/>
          <w:sz w:val="30"/>
          <w:szCs w:val="30"/>
        </w:rPr>
        <w:t xml:space="preserve"> </w:t>
      </w:r>
    </w:p>
    <w:p w14:paraId="1AFFFD5D" w14:textId="77777777" w:rsidR="00314F64" w:rsidRDefault="00314F64" w:rsidP="00314F64">
      <w:pPr>
        <w:spacing w:after="0" w:line="240" w:lineRule="auto"/>
        <w:rPr>
          <w:color w:val="000000"/>
          <w:sz w:val="30"/>
          <w:szCs w:val="30"/>
        </w:rPr>
      </w:pPr>
      <w:r>
        <w:rPr>
          <w:color w:val="000000"/>
          <w:sz w:val="30"/>
          <w:szCs w:val="30"/>
        </w:rPr>
        <w:t xml:space="preserve">   </w:t>
      </w:r>
      <w:r w:rsidRPr="00314F64">
        <w:rPr>
          <w:color w:val="000000"/>
          <w:sz w:val="30"/>
          <w:szCs w:val="30"/>
        </w:rPr>
        <w:t xml:space="preserve">Relatives and friends of the family, also members of Good Children Benevolent Society and neighboring churches are invited to attend the Homegoing Celebration at First Baptist Church, 1244 Magnolia Heights Street, Vacherie, LA on Saturday, April 20, </w:t>
      </w:r>
      <w:proofErr w:type="gramStart"/>
      <w:r w:rsidRPr="00314F64">
        <w:rPr>
          <w:color w:val="000000"/>
          <w:sz w:val="30"/>
          <w:szCs w:val="30"/>
        </w:rPr>
        <w:t>2013</w:t>
      </w:r>
      <w:proofErr w:type="gramEnd"/>
      <w:r w:rsidRPr="00314F64">
        <w:rPr>
          <w:color w:val="000000"/>
          <w:sz w:val="30"/>
          <w:szCs w:val="30"/>
        </w:rPr>
        <w:t xml:space="preserve"> at 11:00 am; Visitation will begin at 9:00 am; Rev. Johnnie Magee, officiating; Interment: Greater Deliverance Baptist Church Cemetery, Vacherie, LA; Arrangements by DW Rhodes, 3933 Washington Ave. </w:t>
      </w:r>
    </w:p>
    <w:p w14:paraId="5BFBF52A" w14:textId="77777777" w:rsidR="00314F64" w:rsidRDefault="00314F64" w:rsidP="00314F64">
      <w:pPr>
        <w:spacing w:after="0" w:line="240" w:lineRule="auto"/>
        <w:rPr>
          <w:color w:val="000000"/>
          <w:sz w:val="30"/>
          <w:szCs w:val="30"/>
        </w:rPr>
      </w:pPr>
    </w:p>
    <w:p w14:paraId="2D520C9E" w14:textId="6BF93E12" w:rsidR="000F6796" w:rsidRPr="00314F64" w:rsidRDefault="00314F64" w:rsidP="00314F64">
      <w:pPr>
        <w:spacing w:after="0" w:line="240" w:lineRule="auto"/>
        <w:rPr>
          <w:sz w:val="30"/>
          <w:szCs w:val="30"/>
        </w:rPr>
      </w:pPr>
      <w:r w:rsidRPr="00314F64">
        <w:rPr>
          <w:color w:val="000000"/>
          <w:sz w:val="30"/>
          <w:szCs w:val="30"/>
        </w:rPr>
        <w:t>Times-Picayune, The (New Orleans, LA) - Apr. 15 to Apr. 19, 2013</w:t>
      </w:r>
    </w:p>
    <w:sectPr w:rsidR="000F6796" w:rsidRPr="00314F64" w:rsidSect="00CE3F4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796"/>
    <w:rsid w:val="000F6796"/>
    <w:rsid w:val="00314F64"/>
    <w:rsid w:val="00332F62"/>
    <w:rsid w:val="00451573"/>
    <w:rsid w:val="005070BF"/>
    <w:rsid w:val="006D1C32"/>
    <w:rsid w:val="009D6097"/>
    <w:rsid w:val="00CE3F40"/>
    <w:rsid w:val="00EF0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5DB4"/>
  <w15:chartTrackingRefBased/>
  <w15:docId w15:val="{CC43F231-A8B6-4910-A19A-702193E4D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c-osiab4-0">
    <w:name w:val="paragraph-sc-osiab4-0"/>
    <w:basedOn w:val="Normal"/>
    <w:rsid w:val="006D1C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55097">
      <w:bodyDiv w:val="1"/>
      <w:marLeft w:val="0"/>
      <w:marRight w:val="0"/>
      <w:marTop w:val="0"/>
      <w:marBottom w:val="0"/>
      <w:divBdr>
        <w:top w:val="none" w:sz="0" w:space="0" w:color="auto"/>
        <w:left w:val="none" w:sz="0" w:space="0" w:color="auto"/>
        <w:bottom w:val="none" w:sz="0" w:space="0" w:color="auto"/>
        <w:right w:val="none" w:sz="0" w:space="0" w:color="auto"/>
      </w:divBdr>
      <w:divsChild>
        <w:div w:id="426271162">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2024-01-08T23:56:00Z</dcterms:created>
  <dcterms:modified xsi:type="dcterms:W3CDTF">2024-01-08T23:56:00Z</dcterms:modified>
</cp:coreProperties>
</file>