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FB" w:rsidRPr="005D09F0" w:rsidRDefault="005D09F0" w:rsidP="005D09F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5D09F0">
        <w:rPr>
          <w:rFonts w:cstheme="minorHAnsi"/>
          <w:sz w:val="40"/>
          <w:szCs w:val="40"/>
        </w:rPr>
        <w:t>Earline Marie (Edwards) Allen</w:t>
      </w:r>
    </w:p>
    <w:p w:rsidR="005D09F0" w:rsidRPr="005D09F0" w:rsidRDefault="005D09F0" w:rsidP="005D09F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5D09F0">
        <w:rPr>
          <w:rFonts w:cstheme="minorHAnsi"/>
          <w:sz w:val="40"/>
          <w:szCs w:val="40"/>
        </w:rPr>
        <w:t>June 7, 1937 – May 8, 2004</w:t>
      </w:r>
    </w:p>
    <w:p w:rsidR="005D09F0" w:rsidRPr="005D09F0" w:rsidRDefault="005D09F0" w:rsidP="005D09F0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D09F0" w:rsidRPr="005D09F0" w:rsidRDefault="005D09F0" w:rsidP="005D09F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D09F0">
        <w:rPr>
          <w:rFonts w:cstheme="minorHAnsi"/>
          <w:noProof/>
          <w:sz w:val="30"/>
          <w:szCs w:val="30"/>
        </w:rPr>
        <w:drawing>
          <wp:inline distT="0" distB="0" distL="0" distR="0" wp14:anchorId="033A7720" wp14:editId="74F8B12E">
            <wp:extent cx="4749846" cy="1928880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88" cy="19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F0" w:rsidRPr="005D09F0" w:rsidRDefault="005D09F0" w:rsidP="005D09F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D09F0">
        <w:rPr>
          <w:rFonts w:cstheme="minorHAnsi"/>
          <w:sz w:val="30"/>
          <w:szCs w:val="30"/>
        </w:rPr>
        <w:t xml:space="preserve">Photo by Team </w:t>
      </w:r>
      <w:proofErr w:type="spellStart"/>
      <w:r w:rsidRPr="005D09F0">
        <w:rPr>
          <w:rFonts w:cstheme="minorHAnsi"/>
          <w:sz w:val="30"/>
          <w:szCs w:val="30"/>
        </w:rPr>
        <w:t>TLo</w:t>
      </w:r>
      <w:proofErr w:type="spellEnd"/>
    </w:p>
    <w:p w:rsidR="005D09F0" w:rsidRDefault="005D09F0" w:rsidP="005D09F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D09F0" w:rsidRDefault="005D09F0" w:rsidP="005D09F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Earline (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Neen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) Marie Edwards Allen of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Edgard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, LA on Saturday, May 8, 2004 at 8:25 a.m. at Canon Hospice, Jefferson, LA.</w:t>
      </w:r>
      <w:proofErr w:type="gramEnd"/>
      <w:r w:rsidRPr="005D09F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Wife of the late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Welmond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Allen, Sr.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Daughter of the late Ferdinand and Elsie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Roussell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Edwards.</w:t>
      </w:r>
      <w:proofErr w:type="gram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Mother of Glenn Edwards,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Gerold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Jolly,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Rhondalyn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Edwards, Nicole Allen of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Edgard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La, Lynette James Of Vacherie, Randall Allen Of Stuttgart, Germany, Terrell Allen Of Killeen,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Tx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Renee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Roussell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Mt. Airy, La And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Welmond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Allen, Jr. Of Ruston, La. Stepmother Of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Nedra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Allen Of Harvey, La. Sister Of Margaret Morris,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Gustavia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Bailey, Florence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Brimmer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Ernestine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Tuckerson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Tyronne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Allen, Clarence And Murray Edwards, Cheryl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Louper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, Elsie Jones, Constance Grows And The Late Ferdinand Edwards Jr.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Also Survived By 21 Grandchildren, 4 Great Grandchildren, A Host Of Nieces, Nephews, Sisters And Brothers-In-Law, One Aunt, Cousins And Friends.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A Native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Resident Of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Edgard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, La. Age 66 Years.</w:t>
      </w:r>
      <w:r w:rsidRPr="005D09F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Relatives And Friends Of The Family, Also Priest And Parishioners Of St. John The Baptist Catholic Church, New Jerusalem B.C.-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Edgard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Bethlehem B.C.-Hahnville, Our Lady Of Grace Catholic Church-Reserve, La And Neighboring Churches, Employees Of U.S.D.A./F.G.I.S., Bunge North America,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Adm-Growmark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Cargill,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Zennoh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Peavy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Grain Elev., G.E. Capital-Laplace, La, Our Lady Of Grace School, Reserve, La, St. John Sheriff's Office, Gramercy Elem. School And U.S. Army Are Invited To Attend A Mass Of Christian Burial On Saturday, May 15, 2004 At 11:00 Am From The St. John The Bapt. Catholic Church, </w:t>
      </w:r>
      <w:proofErr w:type="spell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Edgard</w:t>
      </w:r>
      <w:proofErr w:type="spell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, La. Entombment Church Mausoleum. Visitation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At</w:t>
      </w:r>
      <w:proofErr w:type="gram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Church After 9:00 Am Saturday. Recitation </w:t>
      </w:r>
      <w:proofErr w:type="gramStart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Rosary 10:00 Am The Baloney Funeral Home In Charge Of Arrangements</w:t>
      </w:r>
      <w:r w:rsidRPr="005D09F0">
        <w:rPr>
          <w:rFonts w:cstheme="minorHAnsi"/>
          <w:color w:val="36322D"/>
          <w:sz w:val="30"/>
          <w:szCs w:val="30"/>
        </w:rPr>
        <w:br/>
      </w:r>
      <w:r w:rsidRPr="005D09F0">
        <w:rPr>
          <w:rFonts w:cstheme="minorHAnsi"/>
          <w:color w:val="36322D"/>
          <w:sz w:val="30"/>
          <w:szCs w:val="30"/>
        </w:rPr>
        <w:br/>
      </w:r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Times Picayune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:rsidR="005D09F0" w:rsidRPr="005D09F0" w:rsidRDefault="005D09F0" w:rsidP="005D09F0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May 14, </w:t>
      </w:r>
      <w:bookmarkStart w:id="0" w:name="_GoBack"/>
      <w:bookmarkEnd w:id="0"/>
      <w:r w:rsidRPr="005D09F0">
        <w:rPr>
          <w:rFonts w:cstheme="minorHAnsi"/>
          <w:color w:val="36322D"/>
          <w:sz w:val="30"/>
          <w:szCs w:val="30"/>
          <w:shd w:val="clear" w:color="auto" w:fill="FAFAFA"/>
        </w:rPr>
        <w:t>2004</w:t>
      </w:r>
    </w:p>
    <w:sectPr w:rsidR="005D09F0" w:rsidRPr="005D09F0" w:rsidSect="005D09F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F0"/>
    <w:rsid w:val="005D09F0"/>
    <w:rsid w:val="00D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2023-02-05T00:34:00Z</dcterms:created>
  <dcterms:modified xsi:type="dcterms:W3CDTF">2023-02-05T00:39:00Z</dcterms:modified>
</cp:coreProperties>
</file>