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75CC4375" w:rsidR="0009452F" w:rsidRPr="00860D17" w:rsidRDefault="0001325B" w:rsidP="00860D1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Bertha M.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4F159551" w:rsidR="00F9432C" w:rsidRPr="00860D17" w:rsidRDefault="0001325B" w:rsidP="00860D1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October 26, 1875 – April 26, 1955</w:t>
      </w:r>
    </w:p>
    <w:p w14:paraId="58312CAF" w14:textId="77777777" w:rsidR="00F9432C" w:rsidRPr="00860D17" w:rsidRDefault="00F9432C" w:rsidP="00860D1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5FFA0274" w14:textId="734D12B0" w:rsidR="00F9432C" w:rsidRPr="00860D17" w:rsidRDefault="0016601D" w:rsidP="00860D1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2F29306" wp14:editId="49D23C21">
            <wp:extent cx="2382520" cy="3967605"/>
            <wp:effectExtent l="0" t="0" r="0" b="0"/>
            <wp:docPr id="465948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8983" name="Picture 46594898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524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7" cy="401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ED2E7D1" wp14:editId="6DAE1115">
            <wp:extent cx="2324100" cy="3897897"/>
            <wp:effectExtent l="0" t="0" r="0" b="7620"/>
            <wp:docPr id="10865508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8983" name="Picture 46594898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4" t="32964" r="36352" b="2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82" cy="395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4C131" w14:textId="77777777" w:rsidR="00F9432C" w:rsidRPr="00860D17" w:rsidRDefault="00F9432C" w:rsidP="00860D17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1490399D" w14:textId="77777777" w:rsidR="0001325B" w:rsidRDefault="0001325B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1325B">
        <w:rPr>
          <w:rFonts w:ascii="Calibri" w:hAnsi="Calibri" w:cs="Calibri"/>
          <w:sz w:val="30"/>
          <w:szCs w:val="30"/>
        </w:rPr>
        <w:t xml:space="preserve">Age 79 years, a native of St John the Baptist Parish, Louisiana, and a resident of New Orleans for the past 5 years. </w:t>
      </w:r>
    </w:p>
    <w:p w14:paraId="7ECFAD0F" w14:textId="77777777" w:rsidR="0001325B" w:rsidRDefault="0001325B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4887631" w14:textId="77777777" w:rsidR="0001325B" w:rsidRDefault="0001325B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1325B">
        <w:rPr>
          <w:rFonts w:ascii="Calibri" w:hAnsi="Calibri" w:cs="Calibri"/>
          <w:sz w:val="30"/>
          <w:szCs w:val="30"/>
        </w:rPr>
        <w:t>She was the daughter of the late Clementine Levet and Lezin Ory and sister of Mrs</w:t>
      </w:r>
      <w:r>
        <w:rPr>
          <w:rFonts w:ascii="Calibri" w:hAnsi="Calibri" w:cs="Calibri"/>
          <w:sz w:val="30"/>
          <w:szCs w:val="30"/>
        </w:rPr>
        <w:t>.</w:t>
      </w:r>
      <w:r w:rsidRPr="0001325B">
        <w:rPr>
          <w:rFonts w:ascii="Calibri" w:hAnsi="Calibri" w:cs="Calibri"/>
          <w:sz w:val="30"/>
          <w:szCs w:val="30"/>
        </w:rPr>
        <w:t xml:space="preserve"> Louis A</w:t>
      </w:r>
      <w:r>
        <w:rPr>
          <w:rFonts w:ascii="Calibri" w:hAnsi="Calibri" w:cs="Calibri"/>
          <w:sz w:val="30"/>
          <w:szCs w:val="30"/>
        </w:rPr>
        <w:t>.</w:t>
      </w:r>
      <w:r w:rsidRPr="0001325B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01325B">
        <w:rPr>
          <w:rFonts w:ascii="Calibri" w:hAnsi="Calibri" w:cs="Calibri"/>
          <w:sz w:val="30"/>
          <w:szCs w:val="30"/>
        </w:rPr>
        <w:t>Caboche</w:t>
      </w:r>
      <w:proofErr w:type="spellEnd"/>
      <w:r w:rsidRPr="0001325B">
        <w:rPr>
          <w:rFonts w:ascii="Calibri" w:hAnsi="Calibri" w:cs="Calibri"/>
          <w:sz w:val="30"/>
          <w:szCs w:val="30"/>
        </w:rPr>
        <w:t xml:space="preserve"> of New Orleans and Joseph M</w:t>
      </w:r>
      <w:r>
        <w:rPr>
          <w:rFonts w:ascii="Calibri" w:hAnsi="Calibri" w:cs="Calibri"/>
          <w:sz w:val="30"/>
          <w:szCs w:val="30"/>
        </w:rPr>
        <w:t>.</w:t>
      </w:r>
      <w:r w:rsidRPr="0001325B">
        <w:rPr>
          <w:rFonts w:ascii="Calibri" w:hAnsi="Calibri" w:cs="Calibri"/>
          <w:sz w:val="30"/>
          <w:szCs w:val="30"/>
        </w:rPr>
        <w:t xml:space="preserve"> Ory of Reserve, Louisiana. </w:t>
      </w:r>
    </w:p>
    <w:p w14:paraId="1AE3E2A8" w14:textId="77777777" w:rsidR="0001325B" w:rsidRDefault="0001325B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2338E36" w14:textId="77777777" w:rsidR="0001325B" w:rsidRDefault="0001325B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1325B">
        <w:rPr>
          <w:rFonts w:ascii="Calibri" w:hAnsi="Calibri" w:cs="Calibri"/>
          <w:sz w:val="30"/>
          <w:szCs w:val="30"/>
        </w:rPr>
        <w:t>Services were Wednesday 17 Apr 1955 at St Rose de Lima Church, New Orleans, with interment in St</w:t>
      </w:r>
      <w:r>
        <w:rPr>
          <w:rFonts w:ascii="Calibri" w:hAnsi="Calibri" w:cs="Calibri"/>
          <w:sz w:val="30"/>
          <w:szCs w:val="30"/>
        </w:rPr>
        <w:t>.</w:t>
      </w:r>
      <w:r w:rsidRPr="0001325B">
        <w:rPr>
          <w:rFonts w:ascii="Calibri" w:hAnsi="Calibri" w:cs="Calibri"/>
          <w:sz w:val="30"/>
          <w:szCs w:val="30"/>
        </w:rPr>
        <w:t xml:space="preserve"> Peter Cemetery, Reserve.</w:t>
      </w:r>
    </w:p>
    <w:p w14:paraId="2BCCB34F" w14:textId="1030FBAB" w:rsidR="0016601D" w:rsidRDefault="0016601D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16601D">
        <w:rPr>
          <w:rFonts w:ascii="Calibri" w:hAnsi="Calibri" w:cs="Calibri"/>
          <w:sz w:val="30"/>
          <w:szCs w:val="30"/>
        </w:rPr>
        <w:br/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1D66F6F9" w14:textId="1D954547" w:rsidR="00860D17" w:rsidRPr="0016601D" w:rsidRDefault="004D45BE" w:rsidP="0016601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April </w:t>
      </w:r>
      <w:r w:rsidR="0001325B">
        <w:rPr>
          <w:rFonts w:ascii="Calibri" w:hAnsi="Calibri" w:cs="Calibri"/>
          <w:sz w:val="30"/>
          <w:szCs w:val="30"/>
        </w:rPr>
        <w:t>27, 1955</w:t>
      </w:r>
    </w:p>
    <w:sectPr w:rsidR="00860D17" w:rsidRPr="0016601D" w:rsidSect="0016601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1325B"/>
    <w:rsid w:val="0009452F"/>
    <w:rsid w:val="000F5DC1"/>
    <w:rsid w:val="0016601D"/>
    <w:rsid w:val="001D1A44"/>
    <w:rsid w:val="002D457B"/>
    <w:rsid w:val="004D45BE"/>
    <w:rsid w:val="007C48DC"/>
    <w:rsid w:val="00860D17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2026-05-05T19:27:00Z</dcterms:created>
  <dcterms:modified xsi:type="dcterms:W3CDTF">2026-05-05T19:27:00Z</dcterms:modified>
</cp:coreProperties>
</file>