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5B76261C" w:rsidR="001B79F2" w:rsidRPr="001B79F2" w:rsidRDefault="006A22E8" w:rsidP="00360FE0">
      <w:pPr>
        <w:spacing w:after="0" w:line="240" w:lineRule="auto"/>
        <w:jc w:val="center"/>
        <w:rPr>
          <w:rFonts w:ascii="Calibri" w:hAnsi="Calibri" w:cs="Calibri"/>
          <w:sz w:val="40"/>
          <w:szCs w:val="40"/>
        </w:rPr>
      </w:pPr>
      <w:r>
        <w:rPr>
          <w:rFonts w:ascii="Calibri" w:hAnsi="Calibri" w:cs="Calibri"/>
          <w:sz w:val="40"/>
          <w:szCs w:val="40"/>
        </w:rPr>
        <w:t>Carmen (Vicknair) Wilson</w:t>
      </w:r>
    </w:p>
    <w:p w14:paraId="440B575F" w14:textId="441002E6" w:rsidR="001B79F2" w:rsidRDefault="006A22E8" w:rsidP="00360FE0">
      <w:pPr>
        <w:spacing w:after="0" w:line="240" w:lineRule="auto"/>
        <w:jc w:val="center"/>
        <w:rPr>
          <w:rFonts w:ascii="Calibri" w:hAnsi="Calibri" w:cs="Calibri"/>
          <w:sz w:val="40"/>
          <w:szCs w:val="40"/>
        </w:rPr>
      </w:pPr>
      <w:r>
        <w:rPr>
          <w:rFonts w:ascii="Calibri" w:hAnsi="Calibri" w:cs="Calibri"/>
          <w:sz w:val="40"/>
          <w:szCs w:val="40"/>
        </w:rPr>
        <w:t>September 5, 1925 – January 24, 2013</w:t>
      </w:r>
    </w:p>
    <w:p w14:paraId="3016764B" w14:textId="77777777" w:rsidR="002D6935" w:rsidRDefault="002D6935" w:rsidP="00360FE0">
      <w:pPr>
        <w:spacing w:after="0" w:line="240" w:lineRule="auto"/>
        <w:jc w:val="center"/>
        <w:rPr>
          <w:rFonts w:ascii="Calibri" w:hAnsi="Calibri" w:cs="Calibri"/>
          <w:sz w:val="40"/>
          <w:szCs w:val="40"/>
        </w:rPr>
      </w:pPr>
    </w:p>
    <w:p w14:paraId="430CBCC5" w14:textId="5F2FBFDB" w:rsidR="0006791D" w:rsidRDefault="006A22E8" w:rsidP="00360FE0">
      <w:pPr>
        <w:spacing w:after="0" w:line="240" w:lineRule="auto"/>
        <w:jc w:val="center"/>
        <w:rPr>
          <w:rFonts w:ascii="Calibri" w:hAnsi="Calibri" w:cs="Calibri"/>
          <w:sz w:val="30"/>
          <w:szCs w:val="30"/>
        </w:rPr>
      </w:pPr>
      <w:r>
        <w:rPr>
          <w:noProof/>
        </w:rPr>
        <w:drawing>
          <wp:inline distT="0" distB="0" distL="0" distR="0" wp14:anchorId="4EC2ED56" wp14:editId="4C98BE45">
            <wp:extent cx="3122647" cy="1014193"/>
            <wp:effectExtent l="0" t="0" r="1905" b="0"/>
            <wp:docPr id="321704170"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47324" cy="1022208"/>
                    </a:xfrm>
                    <a:prstGeom prst="rect">
                      <a:avLst/>
                    </a:prstGeom>
                    <a:noFill/>
                    <a:ln>
                      <a:noFill/>
                    </a:ln>
                  </pic:spPr>
                </pic:pic>
              </a:graphicData>
            </a:graphic>
          </wp:inline>
        </w:drawing>
      </w:r>
      <w:r w:rsidR="00CB1E2E">
        <w:rPr>
          <w:rFonts w:ascii="Calibri" w:hAnsi="Calibri" w:cs="Calibri"/>
          <w:sz w:val="30"/>
          <w:szCs w:val="30"/>
        </w:rPr>
        <w:t xml:space="preserve">  </w:t>
      </w:r>
      <w:r w:rsidR="00A90F69">
        <w:rPr>
          <w:rFonts w:ascii="Calibri" w:hAnsi="Calibri" w:cs="Calibri"/>
          <w:sz w:val="30"/>
          <w:szCs w:val="30"/>
        </w:rPr>
        <w:t xml:space="preserve">  </w:t>
      </w:r>
      <w:r w:rsidR="00360FE0">
        <w:rPr>
          <w:rFonts w:ascii="Calibri" w:hAnsi="Calibri" w:cs="Calibri"/>
          <w:sz w:val="30"/>
          <w:szCs w:val="30"/>
        </w:rPr>
        <w:t xml:space="preserve">  </w:t>
      </w:r>
    </w:p>
    <w:p w14:paraId="7F18D518" w14:textId="671DD066" w:rsidR="002D6935" w:rsidRDefault="002D6935" w:rsidP="00360FE0">
      <w:pPr>
        <w:spacing w:after="0" w:line="240" w:lineRule="auto"/>
        <w:jc w:val="center"/>
        <w:rPr>
          <w:rFonts w:ascii="Calibri" w:hAnsi="Calibri" w:cs="Calibri"/>
          <w:sz w:val="30"/>
          <w:szCs w:val="30"/>
        </w:rPr>
      </w:pPr>
      <w:r>
        <w:rPr>
          <w:rFonts w:ascii="Calibri" w:hAnsi="Calibri" w:cs="Calibri"/>
          <w:sz w:val="30"/>
          <w:szCs w:val="30"/>
        </w:rPr>
        <w:t xml:space="preserve">Photo by </w:t>
      </w:r>
      <w:r w:rsidR="006A22E8">
        <w:rPr>
          <w:rFonts w:ascii="Calibri" w:hAnsi="Calibri" w:cs="Calibri"/>
          <w:sz w:val="30"/>
          <w:szCs w:val="30"/>
        </w:rPr>
        <w:t>Bobby</w:t>
      </w:r>
    </w:p>
    <w:p w14:paraId="411508A0" w14:textId="5AB2A4E3" w:rsidR="000F5468" w:rsidRDefault="001B2FE6" w:rsidP="00360FE0">
      <w:pPr>
        <w:spacing w:after="0" w:line="240" w:lineRule="auto"/>
        <w:jc w:val="center"/>
        <w:rPr>
          <w:rFonts w:ascii="Calibri" w:hAnsi="Calibri" w:cs="Calibri"/>
          <w:sz w:val="30"/>
          <w:szCs w:val="30"/>
        </w:rPr>
      </w:pPr>
      <w:r>
        <w:rPr>
          <w:rFonts w:ascii="Calibri" w:hAnsi="Calibri" w:cs="Calibri"/>
          <w:sz w:val="30"/>
          <w:szCs w:val="30"/>
        </w:rPr>
        <w:t xml:space="preserve">  </w:t>
      </w:r>
    </w:p>
    <w:p w14:paraId="33452E9E" w14:textId="77777777" w:rsidR="006A22E8" w:rsidRDefault="006A22E8" w:rsidP="009D7B5C">
      <w:pPr>
        <w:spacing w:after="0" w:line="240" w:lineRule="auto"/>
        <w:rPr>
          <w:rFonts w:ascii="Calibri" w:hAnsi="Calibri" w:cs="Calibri"/>
          <w:sz w:val="30"/>
          <w:szCs w:val="30"/>
        </w:rPr>
      </w:pPr>
      <w:r>
        <w:rPr>
          <w:rFonts w:ascii="Calibri" w:hAnsi="Calibri" w:cs="Calibri"/>
          <w:sz w:val="30"/>
          <w:szCs w:val="30"/>
        </w:rPr>
        <w:t xml:space="preserve">   </w:t>
      </w:r>
      <w:r w:rsidRPr="006A22E8">
        <w:rPr>
          <w:rFonts w:ascii="Calibri" w:hAnsi="Calibri" w:cs="Calibri"/>
          <w:sz w:val="30"/>
          <w:szCs w:val="30"/>
        </w:rPr>
        <w:t>Carmen Vicknair Wilson</w:t>
      </w:r>
      <w:r>
        <w:rPr>
          <w:rFonts w:ascii="Calibri" w:hAnsi="Calibri" w:cs="Calibri"/>
          <w:sz w:val="30"/>
          <w:szCs w:val="30"/>
        </w:rPr>
        <w:t>,</w:t>
      </w:r>
      <w:r w:rsidRPr="006A22E8">
        <w:rPr>
          <w:rFonts w:ascii="Calibri" w:hAnsi="Calibri" w:cs="Calibri"/>
          <w:sz w:val="30"/>
          <w:szCs w:val="30"/>
        </w:rPr>
        <w:t xml:space="preserve"> born on September 5, 1925</w:t>
      </w:r>
      <w:r>
        <w:rPr>
          <w:rFonts w:ascii="Calibri" w:hAnsi="Calibri" w:cs="Calibri"/>
          <w:sz w:val="30"/>
          <w:szCs w:val="30"/>
        </w:rPr>
        <w:t>,</w:t>
      </w:r>
      <w:r w:rsidRPr="006A22E8">
        <w:rPr>
          <w:rFonts w:ascii="Calibri" w:hAnsi="Calibri" w:cs="Calibri"/>
          <w:sz w:val="30"/>
          <w:szCs w:val="30"/>
        </w:rPr>
        <w:t xml:space="preserve"> entered peacefully into the arms of Our Heavenly Father on Thursday</w:t>
      </w:r>
      <w:r>
        <w:rPr>
          <w:rFonts w:ascii="Calibri" w:hAnsi="Calibri" w:cs="Calibri"/>
          <w:sz w:val="30"/>
          <w:szCs w:val="30"/>
        </w:rPr>
        <w:t>,</w:t>
      </w:r>
      <w:r w:rsidRPr="006A22E8">
        <w:rPr>
          <w:rFonts w:ascii="Calibri" w:hAnsi="Calibri" w:cs="Calibri"/>
          <w:sz w:val="30"/>
          <w:szCs w:val="30"/>
        </w:rPr>
        <w:t xml:space="preserve"> January 24, 2013.</w:t>
      </w:r>
      <w:r>
        <w:rPr>
          <w:rFonts w:ascii="Calibri" w:hAnsi="Calibri" w:cs="Calibri"/>
          <w:sz w:val="30"/>
          <w:szCs w:val="30"/>
        </w:rPr>
        <w:t xml:space="preserve">  </w:t>
      </w:r>
      <w:r w:rsidRPr="006A22E8">
        <w:rPr>
          <w:rFonts w:ascii="Calibri" w:hAnsi="Calibri" w:cs="Calibri"/>
          <w:sz w:val="30"/>
          <w:szCs w:val="30"/>
        </w:rPr>
        <w:t xml:space="preserve">Age 87. </w:t>
      </w:r>
    </w:p>
    <w:p w14:paraId="4B414A98" w14:textId="77777777" w:rsidR="006A22E8" w:rsidRDefault="006A22E8" w:rsidP="009D7B5C">
      <w:pPr>
        <w:spacing w:after="0" w:line="240" w:lineRule="auto"/>
        <w:rPr>
          <w:rFonts w:ascii="Calibri" w:hAnsi="Calibri" w:cs="Calibri"/>
          <w:sz w:val="30"/>
          <w:szCs w:val="30"/>
        </w:rPr>
      </w:pPr>
      <w:r>
        <w:rPr>
          <w:rFonts w:ascii="Calibri" w:hAnsi="Calibri" w:cs="Calibri"/>
          <w:sz w:val="30"/>
          <w:szCs w:val="30"/>
        </w:rPr>
        <w:t xml:space="preserve">   </w:t>
      </w:r>
      <w:r w:rsidRPr="006A22E8">
        <w:rPr>
          <w:rFonts w:ascii="Calibri" w:hAnsi="Calibri" w:cs="Calibri"/>
          <w:sz w:val="30"/>
          <w:szCs w:val="30"/>
        </w:rPr>
        <w:t>Beloved wife by first marriage of the late James Wilson and by second marriage of Mark A. Klibert. Beloved mother of Kathy</w:t>
      </w:r>
      <w:r>
        <w:rPr>
          <w:rFonts w:ascii="Calibri" w:hAnsi="Calibri" w:cs="Calibri"/>
          <w:sz w:val="30"/>
          <w:szCs w:val="30"/>
        </w:rPr>
        <w:t xml:space="preserve"> </w:t>
      </w:r>
      <w:r w:rsidRPr="006A22E8">
        <w:rPr>
          <w:rFonts w:ascii="Calibri" w:hAnsi="Calibri" w:cs="Calibri"/>
          <w:sz w:val="30"/>
          <w:szCs w:val="30"/>
        </w:rPr>
        <w:t xml:space="preserve">W. Robichaux (Lynn), Barry Wilson (the late Georgette), Keller "Skipper" Wilson (Tal) and Ranney Wilson (Karen) and the late Tanis Wilson. Grandmother of Dawn, Denice, Lynn Jr., Jamie, Jimmy, Steven, Diana, Cassie, Jessica, Ranney Jr., Melissa, Dane, Blake and the late April, Margaret Ann, Christopher and Kristin. Also survived by 23 great-grandchildren and the late Orin Kuhn and 2 great-great-grandchildren. </w:t>
      </w:r>
    </w:p>
    <w:p w14:paraId="2A7D2D13" w14:textId="77777777" w:rsidR="006A22E8" w:rsidRDefault="006A22E8" w:rsidP="009D7B5C">
      <w:pPr>
        <w:spacing w:after="0" w:line="240" w:lineRule="auto"/>
        <w:rPr>
          <w:rFonts w:ascii="Calibri" w:hAnsi="Calibri" w:cs="Calibri"/>
          <w:sz w:val="30"/>
          <w:szCs w:val="30"/>
        </w:rPr>
      </w:pPr>
      <w:r>
        <w:rPr>
          <w:rFonts w:ascii="Calibri" w:hAnsi="Calibri" w:cs="Calibri"/>
          <w:sz w:val="30"/>
          <w:szCs w:val="30"/>
        </w:rPr>
        <w:t xml:space="preserve">   </w:t>
      </w:r>
      <w:r w:rsidRPr="006A22E8">
        <w:rPr>
          <w:rFonts w:ascii="Calibri" w:hAnsi="Calibri" w:cs="Calibri"/>
          <w:sz w:val="30"/>
          <w:szCs w:val="30"/>
        </w:rPr>
        <w:t xml:space="preserve">Daughter of the late John and </w:t>
      </w:r>
      <w:proofErr w:type="spellStart"/>
      <w:r w:rsidRPr="006A22E8">
        <w:rPr>
          <w:rFonts w:ascii="Calibri" w:hAnsi="Calibri" w:cs="Calibri"/>
          <w:sz w:val="30"/>
          <w:szCs w:val="30"/>
        </w:rPr>
        <w:t>Lezina</w:t>
      </w:r>
      <w:proofErr w:type="spellEnd"/>
      <w:r w:rsidRPr="006A22E8">
        <w:rPr>
          <w:rFonts w:ascii="Calibri" w:hAnsi="Calibri" w:cs="Calibri"/>
          <w:sz w:val="30"/>
          <w:szCs w:val="30"/>
        </w:rPr>
        <w:t xml:space="preserve"> Keller Vicknair. Sister of Lois Saucier and the late John Jr., and Marius Vicknair, Carol DeBautte, </w:t>
      </w:r>
      <w:proofErr w:type="spellStart"/>
      <w:r w:rsidRPr="006A22E8">
        <w:rPr>
          <w:rFonts w:ascii="Calibri" w:hAnsi="Calibri" w:cs="Calibri"/>
          <w:sz w:val="30"/>
          <w:szCs w:val="30"/>
        </w:rPr>
        <w:t>Lizna</w:t>
      </w:r>
      <w:proofErr w:type="spellEnd"/>
      <w:r w:rsidRPr="006A22E8">
        <w:rPr>
          <w:rFonts w:ascii="Calibri" w:hAnsi="Calibri" w:cs="Calibri"/>
          <w:sz w:val="30"/>
          <w:szCs w:val="30"/>
        </w:rPr>
        <w:t xml:space="preserve"> Guidry, Rose Madere, and Alice Shultz. A native of Reserve and a resident of Garyville, LA. </w:t>
      </w:r>
      <w:r>
        <w:rPr>
          <w:rFonts w:ascii="Calibri" w:hAnsi="Calibri" w:cs="Calibri"/>
          <w:sz w:val="30"/>
          <w:szCs w:val="30"/>
        </w:rPr>
        <w:t xml:space="preserve">  </w:t>
      </w:r>
    </w:p>
    <w:p w14:paraId="0761BC46" w14:textId="77777777" w:rsidR="006A22E8" w:rsidRDefault="006A22E8" w:rsidP="009D7B5C">
      <w:pPr>
        <w:spacing w:after="0" w:line="240" w:lineRule="auto"/>
        <w:rPr>
          <w:rFonts w:ascii="Calibri" w:hAnsi="Calibri" w:cs="Calibri"/>
          <w:sz w:val="30"/>
          <w:szCs w:val="30"/>
        </w:rPr>
      </w:pPr>
      <w:r>
        <w:rPr>
          <w:rFonts w:ascii="Calibri" w:hAnsi="Calibri" w:cs="Calibri"/>
          <w:sz w:val="30"/>
          <w:szCs w:val="30"/>
        </w:rPr>
        <w:t xml:space="preserve">   </w:t>
      </w:r>
      <w:r w:rsidRPr="006A22E8">
        <w:rPr>
          <w:rFonts w:ascii="Calibri" w:hAnsi="Calibri" w:cs="Calibri"/>
          <w:sz w:val="30"/>
          <w:szCs w:val="30"/>
        </w:rPr>
        <w:t xml:space="preserve">She had many hobbies, worked in retail for many years, and a wonderful homemaker and seamstress. Many thanks to Caregivers Lisa White and Joyce Brown. She leaves behind her faithful Bird Gorgeous. </w:t>
      </w:r>
    </w:p>
    <w:p w14:paraId="005AA390" w14:textId="77777777" w:rsidR="006A22E8" w:rsidRDefault="006A22E8" w:rsidP="009D7B5C">
      <w:pPr>
        <w:spacing w:after="0" w:line="240" w:lineRule="auto"/>
        <w:rPr>
          <w:rFonts w:ascii="Calibri" w:hAnsi="Calibri" w:cs="Calibri"/>
          <w:sz w:val="30"/>
          <w:szCs w:val="30"/>
        </w:rPr>
      </w:pPr>
      <w:r>
        <w:rPr>
          <w:rFonts w:ascii="Calibri" w:hAnsi="Calibri" w:cs="Calibri"/>
          <w:sz w:val="30"/>
          <w:szCs w:val="30"/>
        </w:rPr>
        <w:t xml:space="preserve">   </w:t>
      </w:r>
      <w:r w:rsidRPr="006A22E8">
        <w:rPr>
          <w:rFonts w:ascii="Calibri" w:hAnsi="Calibri" w:cs="Calibri"/>
          <w:sz w:val="30"/>
          <w:szCs w:val="30"/>
        </w:rPr>
        <w:t>Relatives and friends are invited to attend services. Visitation at Millet-Guidry Funeral Home, 2806 W. Airline Hwy., LaPlace, LA on Sunday</w:t>
      </w:r>
      <w:r>
        <w:rPr>
          <w:rFonts w:ascii="Calibri" w:hAnsi="Calibri" w:cs="Calibri"/>
          <w:sz w:val="30"/>
          <w:szCs w:val="30"/>
        </w:rPr>
        <w:t>,</w:t>
      </w:r>
      <w:r w:rsidRPr="006A22E8">
        <w:rPr>
          <w:rFonts w:ascii="Calibri" w:hAnsi="Calibri" w:cs="Calibri"/>
          <w:sz w:val="30"/>
          <w:szCs w:val="30"/>
        </w:rPr>
        <w:t xml:space="preserve"> January 27, </w:t>
      </w:r>
      <w:proofErr w:type="gramStart"/>
      <w:r w:rsidRPr="006A22E8">
        <w:rPr>
          <w:rFonts w:ascii="Calibri" w:hAnsi="Calibri" w:cs="Calibri"/>
          <w:sz w:val="30"/>
          <w:szCs w:val="30"/>
        </w:rPr>
        <w:t>2013</w:t>
      </w:r>
      <w:proofErr w:type="gramEnd"/>
      <w:r w:rsidRPr="006A22E8">
        <w:rPr>
          <w:rFonts w:ascii="Calibri" w:hAnsi="Calibri" w:cs="Calibri"/>
          <w:sz w:val="30"/>
          <w:szCs w:val="30"/>
        </w:rPr>
        <w:t xml:space="preserve"> from 5:00pm to 9:00pm and on Monday from 10:00am to 11:30am, followed by Mass at St. Joan of Arc Catholic Church, LaPlace, LA at 12:00 noon. Burial in St. Peter Cemetery, Reserve, LA.</w:t>
      </w:r>
    </w:p>
    <w:p w14:paraId="4605C057" w14:textId="7570B848" w:rsidR="009D7B5C" w:rsidRDefault="00C93BE9" w:rsidP="009D7B5C">
      <w:pPr>
        <w:spacing w:after="0" w:line="240" w:lineRule="auto"/>
        <w:rPr>
          <w:rFonts w:ascii="Calibri" w:hAnsi="Calibri" w:cs="Calibri"/>
          <w:sz w:val="30"/>
          <w:szCs w:val="30"/>
        </w:rPr>
      </w:pPr>
      <w:r w:rsidRPr="00C93BE9">
        <w:rPr>
          <w:rFonts w:ascii="Calibri" w:hAnsi="Calibri" w:cs="Calibri"/>
          <w:sz w:val="30"/>
          <w:szCs w:val="30"/>
        </w:rPr>
        <w:br/>
      </w:r>
      <w:r w:rsidR="009D7B5C" w:rsidRPr="009D7B5C">
        <w:rPr>
          <w:rFonts w:ascii="Calibri" w:hAnsi="Calibri" w:cs="Calibri"/>
          <w:sz w:val="30"/>
          <w:szCs w:val="30"/>
        </w:rPr>
        <w:t>The Times-Picayune</w:t>
      </w:r>
      <w:r w:rsidR="009D7B5C">
        <w:rPr>
          <w:rFonts w:ascii="Calibri" w:hAnsi="Calibri" w:cs="Calibri"/>
          <w:sz w:val="30"/>
          <w:szCs w:val="30"/>
        </w:rPr>
        <w:t>, New Orleans, Louisiana</w:t>
      </w:r>
    </w:p>
    <w:p w14:paraId="454139A8" w14:textId="30044B6B" w:rsidR="00B304A5" w:rsidRPr="00C93BE9" w:rsidRDefault="006A22E8" w:rsidP="009D7B5C">
      <w:pPr>
        <w:spacing w:after="0" w:line="240" w:lineRule="auto"/>
        <w:rPr>
          <w:rFonts w:ascii="Calibri" w:hAnsi="Calibri" w:cs="Calibri"/>
          <w:sz w:val="30"/>
          <w:szCs w:val="30"/>
        </w:rPr>
      </w:pPr>
      <w:r>
        <w:rPr>
          <w:rFonts w:ascii="Calibri" w:hAnsi="Calibri" w:cs="Calibri"/>
          <w:sz w:val="30"/>
          <w:szCs w:val="30"/>
        </w:rPr>
        <w:t>January 25-27, 2013</w:t>
      </w:r>
    </w:p>
    <w:sectPr w:rsidR="00B304A5" w:rsidRPr="00C93BE9" w:rsidSect="009D7B5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2D6935"/>
    <w:rsid w:val="00307E57"/>
    <w:rsid w:val="00355BB2"/>
    <w:rsid w:val="00360FE0"/>
    <w:rsid w:val="005804EC"/>
    <w:rsid w:val="0066396A"/>
    <w:rsid w:val="006A22E8"/>
    <w:rsid w:val="006B7AD6"/>
    <w:rsid w:val="00761EFF"/>
    <w:rsid w:val="00804079"/>
    <w:rsid w:val="00842485"/>
    <w:rsid w:val="008B5DDF"/>
    <w:rsid w:val="008C3FC6"/>
    <w:rsid w:val="009D7B5C"/>
    <w:rsid w:val="00A03B93"/>
    <w:rsid w:val="00A8161B"/>
    <w:rsid w:val="00A90F69"/>
    <w:rsid w:val="00AD0796"/>
    <w:rsid w:val="00B304A5"/>
    <w:rsid w:val="00B67A6D"/>
    <w:rsid w:val="00B71152"/>
    <w:rsid w:val="00B922C4"/>
    <w:rsid w:val="00BC557B"/>
    <w:rsid w:val="00C93BE9"/>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265</Words>
  <Characters>1365</Characters>
  <Application>Microsoft Office Word</Application>
  <DocSecurity>0</DocSecurity>
  <Lines>45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2026-09-13T13:54:00Z</dcterms:created>
  <dcterms:modified xsi:type="dcterms:W3CDTF">2026-09-13T13:54:00Z</dcterms:modified>
</cp:coreProperties>
</file>